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</w:pPr>
      <w:r>
        <w:rPr>
          <w:rFonts w:ascii="Calibri" w:hAnsi="Calibri"/>
          <w:b/>
          <w:u w:val="single"/>
        </w:rPr>
        <w:t>Solicitud</w:t>
      </w:r>
      <w:r>
        <w:rPr>
          <w:rFonts w:ascii="Calibri" w:cs="Nimbus Roman No9 L" w:eastAsia="Nimbus Roman No9 L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>de</w:t>
      </w:r>
      <w:r>
        <w:rPr>
          <w:rFonts w:ascii="Calibri" w:cs="Nimbus Roman No9 L" w:eastAsia="Nimbus Roman No9 L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>horarios</w:t>
      </w:r>
      <w:r>
        <w:rPr>
          <w:rFonts w:ascii="Calibri" w:cs="Nimbus Roman No9 L" w:eastAsia="Nimbus Roman No9 L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>para</w:t>
      </w:r>
      <w:r>
        <w:rPr>
          <w:rFonts w:ascii="Calibri" w:cs="Nimbus Roman No9 L" w:eastAsia="Nimbus Roman No9 L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>materias</w:t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>
          <w:rFonts w:ascii="Calibri" w:hAnsi="Calibri"/>
          <w:u w:val="single"/>
        </w:rPr>
        <w:t>Cuatrimestre:</w:t>
      </w:r>
      <w:r>
        <w:rPr>
          <w:rFonts w:ascii="Calibri" w:cs="Nimbus Roman No9 L" w:eastAsia="Nimbus Roman No9 L" w:hAnsi="Calibri"/>
        </w:rPr>
        <w:t xml:space="preserve"> </w:t>
      </w:r>
      <w:r>
        <w:rPr>
          <w:rFonts w:ascii="Calibri" w:hAnsi="Calibri"/>
        </w:rPr>
        <w:t>Primer</w:t>
      </w:r>
      <w:r>
        <w:rPr>
          <w:rFonts w:ascii="Calibri" w:cs="Nimbus Roman No9 L" w:eastAsia="Nimbus Roman No9 L" w:hAnsi="Calibri"/>
        </w:rPr>
        <w:t xml:space="preserve"> </w:t>
      </w:r>
      <w:r>
        <w:rPr>
          <w:rFonts w:ascii="Calibri" w:hAnsi="Calibri"/>
        </w:rPr>
        <w:t>cuatrimestre</w:t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>
          <w:rFonts w:ascii="Calibri" w:hAnsi="Calibri"/>
          <w:b/>
        </w:rPr>
        <w:t>Materia: Literatura Argentina II</w:t>
      </w:r>
    </w:p>
    <w:p>
      <w:pPr>
        <w:pStyle w:val="style0"/>
        <w:spacing w:line="360" w:lineRule="auto"/>
      </w:pPr>
      <w:r>
        <w:rPr>
          <w:rFonts w:ascii="Calibri" w:hAnsi="Calibri"/>
        </w:rPr>
        <w:t>Profesora</w:t>
      </w:r>
      <w:r>
        <w:rPr>
          <w:rFonts w:ascii="Calibri" w:cs="Nimbus Roman No9 L" w:eastAsia="Nimbus Roman No9 L" w:hAnsi="Calibri"/>
        </w:rPr>
        <w:t xml:space="preserve"> </w:t>
      </w:r>
      <w:r>
        <w:rPr>
          <w:rFonts w:ascii="Calibri" w:hAnsi="Calibri"/>
        </w:rPr>
        <w:t>Titular: Sylvia Saítta</w:t>
      </w:r>
    </w:p>
    <w:p>
      <w:pPr>
        <w:pStyle w:val="style0"/>
        <w:spacing w:line="360" w:lineRule="auto"/>
      </w:pPr>
      <w:r>
        <w:rPr>
          <w:rFonts w:ascii="Calibri" w:hAnsi="Calibri"/>
        </w:rPr>
        <w:t>Profesor</w:t>
      </w:r>
      <w:r>
        <w:rPr>
          <w:rFonts w:ascii="Calibri" w:cs="Nimbus Roman No9 L" w:eastAsia="Nimbus Roman No9 L" w:hAnsi="Calibri"/>
        </w:rPr>
        <w:t xml:space="preserve"> </w:t>
      </w:r>
      <w:r>
        <w:rPr>
          <w:rFonts w:ascii="Calibri" w:hAnsi="Calibri"/>
        </w:rPr>
        <w:t>Adjunto:</w:t>
      </w:r>
      <w:r>
        <w:rPr>
          <w:rFonts w:ascii="Calibri" w:cs="Nimbus Roman No9 L" w:eastAsia="Nimbus Roman No9 L" w:hAnsi="Calibri"/>
        </w:rPr>
        <w:t xml:space="preserve"> Aníbal Jarkowski</w:t>
      </w:r>
    </w:p>
    <w:p>
      <w:pPr>
        <w:pStyle w:val="style0"/>
        <w:spacing w:line="360" w:lineRule="auto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hAnsi="Calibri"/>
          <w:b/>
          <w:u w:val="single"/>
        </w:rPr>
        <w:t>Clases</w:t>
      </w:r>
      <w:r>
        <w:rPr>
          <w:rFonts w:ascii="Calibri" w:cs="Nimbus Roman No9 L" w:eastAsia="Nimbus Roman No9 L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>teóricas</w:t>
      </w:r>
    </w:p>
    <w:p>
      <w:pPr>
        <w:pStyle w:val="style0"/>
      </w:pPr>
      <w:r>
        <w:rPr/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108"/>
      </w:tblPr>
      <w:tblGrid>
        <w:gridCol w:w="4816"/>
        <w:gridCol w:w="4831"/>
      </w:tblGrid>
      <w:tr>
        <w:trPr>
          <w:cantSplit w:val="false"/>
        </w:trPr>
        <w:tc>
          <w:tcPr>
            <w:tcW w:type="dxa" w:w="481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Calibri" w:hAnsi="Calibri"/>
              </w:rPr>
              <w:t>Días</w:t>
            </w:r>
            <w:r>
              <w:rPr>
                <w:rFonts w:ascii="Calibri" w:cs="Nimbus Roman No9 L" w:eastAsia="Nimbus Roman No9 L" w:hAnsi="Calibri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cs="Nimbus Roman No9 L" w:eastAsia="Nimbus Roman No9 L" w:hAnsi="Calibri"/>
              </w:rPr>
              <w:t xml:space="preserve"> </w:t>
            </w:r>
            <w:r>
              <w:rPr>
                <w:rFonts w:ascii="Calibri" w:hAnsi="Calibri"/>
              </w:rPr>
              <w:t>horario</w:t>
            </w:r>
            <w:r>
              <w:rPr>
                <w:rFonts w:ascii="Calibri" w:cs="Nimbus Roman No9 L" w:eastAsia="Nimbus Roman No9 L" w:hAnsi="Calibri"/>
              </w:rPr>
              <w:t xml:space="preserve"> </w:t>
            </w:r>
          </w:p>
        </w:tc>
        <w:tc>
          <w:tcPr>
            <w:tcW w:type="dxa" w:w="483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Calibri" w:hAnsi="Calibri"/>
              </w:rPr>
              <w:t>Días</w:t>
            </w:r>
            <w:r>
              <w:rPr>
                <w:rFonts w:ascii="Calibri" w:cs="Nimbus Roman No9 L" w:eastAsia="Nimbus Roman No9 L" w:hAnsi="Calibri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cs="Nimbus Roman No9 L" w:eastAsia="Nimbus Roman No9 L" w:hAnsi="Calibri"/>
              </w:rPr>
              <w:t xml:space="preserve"> </w:t>
            </w:r>
            <w:r>
              <w:rPr>
                <w:rFonts w:ascii="Calibri" w:hAnsi="Calibri"/>
              </w:rPr>
              <w:t>horario</w:t>
            </w:r>
            <w:r>
              <w:rPr>
                <w:rFonts w:ascii="Calibri" w:cs="Nimbus Roman No9 L" w:eastAsia="Nimbus Roman No9 L" w:hAnsi="Calibri"/>
              </w:rPr>
              <w:t xml:space="preserve"> </w:t>
            </w:r>
            <w:r>
              <w:rPr>
                <w:rFonts w:ascii="Calibri" w:hAnsi="Calibri"/>
              </w:rPr>
              <w:t>alternativo</w:t>
            </w:r>
          </w:p>
        </w:tc>
      </w:tr>
      <w:tr>
        <w:trPr>
          <w:cantSplit w:val="false"/>
        </w:trPr>
        <w:tc>
          <w:tcPr>
            <w:tcW w:type="dxa" w:w="48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Calibri" w:hAnsi="Calibri"/>
              </w:rPr>
              <w:t>Lunes 17 a 21</w:t>
            </w:r>
          </w:p>
        </w:tc>
        <w:tc>
          <w:tcPr>
            <w:tcW w:type="dxa" w:w="483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hAnsi="Calibri"/>
          <w:b/>
          <w:u w:val="single"/>
        </w:rPr>
        <w:t>Comisiones</w:t>
      </w:r>
    </w:p>
    <w:p>
      <w:pPr>
        <w:pStyle w:val="style0"/>
      </w:pPr>
      <w:r>
        <w:rPr/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108"/>
      </w:tblPr>
      <w:tblGrid>
        <w:gridCol w:w="1513"/>
        <w:gridCol w:w="3300"/>
        <w:gridCol w:w="2408"/>
        <w:gridCol w:w="2429"/>
      </w:tblGrid>
      <w:tr>
        <w:trPr>
          <w:cantSplit w:val="false"/>
        </w:trPr>
        <w:tc>
          <w:tcPr>
            <w:tcW w:type="dxa" w:w="151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Calibri" w:hAnsi="Calibri"/>
              </w:rPr>
              <w:t>Nº</w:t>
            </w:r>
            <w:r>
              <w:rPr>
                <w:rFonts w:ascii="Calibri" w:cs="Nimbus Roman No9 L" w:eastAsia="Nimbus Roman No9 L" w:hAnsi="Calibri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cs="Nimbus Roman No9 L" w:eastAsia="Nimbus Roman No9 L" w:hAnsi="Calibri"/>
              </w:rPr>
              <w:t xml:space="preserve"> </w:t>
            </w:r>
            <w:r>
              <w:rPr>
                <w:rFonts w:ascii="Calibri" w:hAnsi="Calibri"/>
              </w:rPr>
              <w:t>Comisión</w:t>
            </w:r>
          </w:p>
        </w:tc>
        <w:tc>
          <w:tcPr>
            <w:tcW w:type="dxa" w:w="330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jc w:val="center"/>
            </w:pPr>
            <w:r>
              <w:rPr>
                <w:rFonts w:ascii="Calibri" w:hAnsi="Calibri"/>
              </w:rPr>
              <w:t>Nombre</w:t>
            </w:r>
            <w:r>
              <w:rPr>
                <w:rFonts w:ascii="Calibri" w:cs="Nimbus Roman No9 L" w:eastAsia="Nimbus Roman No9 L" w:hAnsi="Calibri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cs="Nimbus Roman No9 L" w:eastAsia="Nimbus Roman No9 L" w:hAnsi="Calibri"/>
              </w:rPr>
              <w:t xml:space="preserve"> </w:t>
            </w:r>
            <w:r>
              <w:rPr>
                <w:rFonts w:ascii="Calibri" w:hAnsi="Calibri"/>
              </w:rPr>
              <w:t>apellido</w:t>
            </w:r>
            <w:r>
              <w:rPr>
                <w:rFonts w:ascii="Calibri" w:cs="Nimbus Roman No9 L" w:eastAsia="Nimbus Roman No9 L" w:hAnsi="Calibri"/>
              </w:rPr>
              <w:t xml:space="preserve"> </w:t>
            </w:r>
            <w:r>
              <w:rPr>
                <w:rFonts w:ascii="Calibri" w:hAnsi="Calibri"/>
              </w:rPr>
              <w:t>del</w:t>
            </w:r>
            <w:r>
              <w:rPr>
                <w:rFonts w:ascii="Calibri" w:cs="Nimbus Roman No9 L" w:eastAsia="Nimbus Roman No9 L" w:hAnsi="Calibri"/>
              </w:rPr>
              <w:t xml:space="preserve"> </w:t>
            </w:r>
            <w:r>
              <w:rPr>
                <w:rFonts w:ascii="Calibri" w:hAnsi="Calibri"/>
              </w:rPr>
              <w:t>docente</w:t>
            </w:r>
          </w:p>
        </w:tc>
        <w:tc>
          <w:tcPr>
            <w:tcW w:type="dxa" w:w="240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jc w:val="center"/>
            </w:pPr>
            <w:r>
              <w:rPr>
                <w:rFonts w:ascii="Calibri" w:hAnsi="Calibri"/>
              </w:rPr>
              <w:t>Días</w:t>
            </w:r>
            <w:r>
              <w:rPr>
                <w:rFonts w:ascii="Calibri" w:cs="Nimbus Roman No9 L" w:eastAsia="Nimbus Roman No9 L" w:hAnsi="Calibri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cs="Nimbus Roman No9 L" w:eastAsia="Nimbus Roman No9 L" w:hAnsi="Calibri"/>
              </w:rPr>
              <w:t xml:space="preserve"> </w:t>
            </w:r>
            <w:r>
              <w:rPr>
                <w:rFonts w:ascii="Calibri" w:hAnsi="Calibri"/>
              </w:rPr>
              <w:t>horario</w:t>
            </w:r>
          </w:p>
        </w:tc>
        <w:tc>
          <w:tcPr>
            <w:tcW w:type="dxa" w:w="242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Calibri" w:hAnsi="Calibri"/>
              </w:rPr>
              <w:t>Días</w:t>
            </w:r>
            <w:r>
              <w:rPr>
                <w:rFonts w:ascii="Calibri" w:cs="Nimbus Roman No9 L" w:eastAsia="Nimbus Roman No9 L" w:hAnsi="Calibri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cs="Nimbus Roman No9 L" w:eastAsia="Nimbus Roman No9 L" w:hAnsi="Calibri"/>
              </w:rPr>
              <w:t xml:space="preserve"> </w:t>
            </w:r>
            <w:r>
              <w:rPr>
                <w:rFonts w:ascii="Calibri" w:hAnsi="Calibri"/>
              </w:rPr>
              <w:t>horario</w:t>
            </w:r>
            <w:r>
              <w:rPr>
                <w:rFonts w:ascii="Calibri" w:cs="Nimbus Roman No9 L" w:eastAsia="Nimbus Roman No9 L" w:hAnsi="Calibri"/>
              </w:rPr>
              <w:t xml:space="preserve"> </w:t>
            </w:r>
            <w:r>
              <w:rPr>
                <w:rFonts w:ascii="Calibri" w:hAnsi="Calibri"/>
              </w:rPr>
              <w:t>alternativos</w:t>
            </w:r>
          </w:p>
        </w:tc>
      </w:tr>
      <w:tr>
        <w:trPr>
          <w:cantSplit w:val="false"/>
        </w:trPr>
        <w:tc>
          <w:tcPr>
            <w:tcW w:type="dxa" w:w="151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type="dxa" w:w="33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Calibri" w:hAnsi="Calibri"/>
              </w:rPr>
              <w:t>Juan Pablo Canala</w:t>
            </w:r>
          </w:p>
        </w:tc>
        <w:tc>
          <w:tcPr>
            <w:tcW w:type="dxa" w:w="240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Calibri" w:cs="Arial" w:eastAsia="Times New Roman" w:hAnsi="Calibri"/>
                <w:lang w:eastAsia="es-ES" w:val="es-ES"/>
              </w:rPr>
              <w:t>Lunes 13-15</w:t>
            </w:r>
          </w:p>
        </w:tc>
        <w:tc>
          <w:tcPr>
            <w:tcW w:type="dxa" w:w="242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51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type="dxa" w:w="33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Calibri" w:hAnsi="Calibri"/>
              </w:rPr>
              <w:t>Paula Bein – Tania Diz</w:t>
            </w:r>
          </w:p>
        </w:tc>
        <w:tc>
          <w:tcPr>
            <w:tcW w:type="dxa" w:w="240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Calibri" w:cs="Arial" w:eastAsia="Times New Roman" w:hAnsi="Calibri"/>
                <w:lang w:eastAsia="es-ES" w:val="es-ES"/>
              </w:rPr>
              <w:t>Miércoles 19-21</w:t>
            </w:r>
          </w:p>
        </w:tc>
        <w:tc>
          <w:tcPr>
            <w:tcW w:type="dxa" w:w="242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51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type="dxa" w:w="33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Calibri" w:hAnsi="Calibri"/>
              </w:rPr>
              <w:t>Sebastián Hernaiz</w:t>
            </w:r>
          </w:p>
        </w:tc>
        <w:tc>
          <w:tcPr>
            <w:tcW w:type="dxa" w:w="240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Calibri" w:cs="Arial" w:eastAsia="Times New Roman" w:hAnsi="Calibri"/>
                <w:lang w:eastAsia="es-ES" w:val="es-ES"/>
              </w:rPr>
              <w:t>Miércoles 21-23</w:t>
            </w:r>
          </w:p>
        </w:tc>
        <w:tc>
          <w:tcPr>
            <w:tcW w:type="dxa" w:w="242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51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type="dxa" w:w="33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Calibri" w:hAnsi="Calibri"/>
              </w:rPr>
              <w:t>Marcelo Méndez</w:t>
            </w:r>
          </w:p>
        </w:tc>
        <w:tc>
          <w:tcPr>
            <w:tcW w:type="dxa" w:w="240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Calibri" w:cs="Arial" w:eastAsia="Times New Roman" w:hAnsi="Calibri"/>
                <w:lang w:eastAsia="es-ES" w:val="es-ES"/>
              </w:rPr>
              <w:t>Viernes 17-19</w:t>
            </w:r>
          </w:p>
        </w:tc>
        <w:tc>
          <w:tcPr>
            <w:tcW w:type="dxa" w:w="242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51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type="dxa" w:w="33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Calibri" w:hAnsi="Calibri"/>
              </w:rPr>
              <w:t>Claudia Roman</w:t>
            </w:r>
          </w:p>
        </w:tc>
        <w:tc>
          <w:tcPr>
            <w:tcW w:type="dxa" w:w="240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Calibri" w:cs="Arial" w:eastAsia="Times New Roman" w:hAnsi="Calibri"/>
                <w:lang w:eastAsia="es-ES" w:val="es-ES"/>
              </w:rPr>
              <w:t>Lunes 15-17</w:t>
            </w:r>
          </w:p>
        </w:tc>
        <w:tc>
          <w:tcPr>
            <w:tcW w:type="dxa" w:w="242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51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type="dxa" w:w="33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Calibri" w:hAnsi="Calibri"/>
              </w:rPr>
              <w:t>Martín Servelli</w:t>
            </w:r>
          </w:p>
        </w:tc>
        <w:tc>
          <w:tcPr>
            <w:tcW w:type="dxa" w:w="240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Calibri" w:cs="Arial" w:eastAsia="Times New Roman" w:hAnsi="Calibri"/>
                <w:lang w:eastAsia="es-ES" w:val="es-ES"/>
              </w:rPr>
              <w:t>Lunes 15-17</w:t>
            </w:r>
          </w:p>
        </w:tc>
        <w:tc>
          <w:tcPr>
            <w:tcW w:type="dxa" w:w="242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 w:val="false"/>
      <w:tabs>
        <w:tab w:leader="none" w:pos="709" w:val="left"/>
      </w:tabs>
      <w:suppressAutoHyphens w:val="true"/>
    </w:pPr>
    <w:rPr>
      <w:rFonts w:ascii="Nimbus Roman No9 L" w:cs="Times New Roman" w:eastAsia="DejaVu Sans" w:hAnsi="Nimbus Roman No9 L"/>
      <w:color w:val="00000A"/>
      <w:sz w:val="24"/>
      <w:szCs w:val="24"/>
      <w:lang w:bidi="ar-SA" w:eastAsia="es-ES" w:val="es-AR"/>
    </w:rPr>
  </w:style>
  <w:style w:styleId="style15" w:type="character">
    <w:name w:val="Default Paragraph Font"/>
    <w:next w:val="style15"/>
    <w:rPr/>
  </w:style>
  <w:style w:styleId="style16" w:type="character">
    <w:name w:val="Absatz-Standardschriftart"/>
    <w:next w:val="style16"/>
    <w:rPr/>
  </w:style>
  <w:style w:styleId="style17" w:type="character">
    <w:name w:val="WW-Absatz-Standardschriftart"/>
    <w:next w:val="style17"/>
    <w:rPr/>
  </w:style>
  <w:style w:styleId="style18" w:type="character">
    <w:name w:val="WW-Absatz-Standardschriftart1"/>
    <w:next w:val="style18"/>
    <w:rPr/>
  </w:style>
  <w:style w:styleId="style19" w:type="character">
    <w:name w:val="WW-Absatz-Standardschriftart11"/>
    <w:next w:val="style19"/>
    <w:rPr/>
  </w:style>
  <w:style w:styleId="style20" w:type="character">
    <w:name w:val="WW-Absatz-Standardschriftart111"/>
    <w:next w:val="style20"/>
    <w:rPr/>
  </w:style>
  <w:style w:styleId="style21" w:type="character">
    <w:name w:val="WW-Absatz-Standardschriftart1111"/>
    <w:next w:val="style21"/>
    <w:rPr/>
  </w:style>
  <w:style w:styleId="style22" w:type="paragraph">
    <w:name w:val="Encabezado"/>
    <w:basedOn w:val="style0"/>
    <w:next w:val="style23"/>
    <w:pPr>
      <w:keepNext/>
      <w:spacing w:after="120" w:before="240"/>
    </w:pPr>
    <w:rPr>
      <w:rFonts w:ascii="Arial" w:cs="FreeSans" w:eastAsia="DejaVu Sans" w:hAnsi="Arial"/>
      <w:sz w:val="28"/>
      <w:szCs w:val="28"/>
    </w:rPr>
  </w:style>
  <w:style w:styleId="style23" w:type="paragraph">
    <w:name w:val="Cuerpo de texto"/>
    <w:basedOn w:val="style0"/>
    <w:next w:val="style23"/>
    <w:pPr>
      <w:spacing w:after="120" w:before="0"/>
    </w:pPr>
    <w:rPr/>
  </w:style>
  <w:style w:styleId="style24" w:type="paragraph">
    <w:name w:val="Lista"/>
    <w:basedOn w:val="style23"/>
    <w:next w:val="style24"/>
    <w:pPr/>
    <w:rPr>
      <w:rFonts w:cs="FreeSans"/>
    </w:rPr>
  </w:style>
  <w:style w:styleId="style25" w:type="paragraph">
    <w:name w:val="Etiqueta"/>
    <w:basedOn w:val="style0"/>
    <w:next w:val="style25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6" w:type="paragraph">
    <w:name w:val="Índice"/>
    <w:basedOn w:val="style0"/>
    <w:next w:val="style26"/>
    <w:pPr>
      <w:suppressLineNumbers/>
    </w:pPr>
    <w:rPr>
      <w:rFonts w:cs="FreeSans"/>
    </w:rPr>
  </w:style>
  <w:style w:styleId="style27" w:type="paragraph">
    <w:name w:val="Encabezado1"/>
    <w:basedOn w:val="style0"/>
    <w:next w:val="style27"/>
    <w:pPr>
      <w:keepNext/>
      <w:spacing w:after="120" w:before="240"/>
    </w:pPr>
    <w:rPr>
      <w:rFonts w:ascii="Nimbus Sans L" w:cs="DejaVu Sans" w:hAnsi="Nimbus Sans L"/>
      <w:sz w:val="28"/>
      <w:szCs w:val="28"/>
    </w:rPr>
  </w:style>
  <w:style w:styleId="style28" w:type="paragraph">
    <w:name w:val="caption"/>
    <w:basedOn w:val="style0"/>
    <w:next w:val="style28"/>
    <w:pPr>
      <w:suppressLineNumbers/>
      <w:spacing w:after="120" w:before="120"/>
    </w:pPr>
    <w:rPr>
      <w:i/>
      <w:iCs/>
    </w:rPr>
  </w:style>
  <w:style w:styleId="style29" w:type="paragraph">
    <w:name w:val="Contenido de la tabla"/>
    <w:basedOn w:val="style0"/>
    <w:next w:val="style29"/>
    <w:pPr>
      <w:suppressLineNumbers/>
    </w:pPr>
    <w:rPr/>
  </w:style>
  <w:style w:styleId="style30" w:type="paragraph">
    <w:name w:val="Encabezado de la tabla"/>
    <w:basedOn w:val="style29"/>
    <w:next w:val="style30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2013-09-20T01:40:00.00Z</dcterms:created>
  <dc:creator>Sylvia</dc:creator>
  <cp:lastModifiedBy>Sylvia</cp:lastModifiedBy>
  <cp:lastPrinted>2009-06-17T16:17:00.00Z</cp:lastPrinted>
  <dcterms:modified xsi:type="dcterms:W3CDTF">2013-09-20T01:49:00.00Z</dcterms:modified>
  <cp:revision>3</cp:revision>
</cp:coreProperties>
</file>